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403C" w14:textId="3B53E91D" w:rsidR="00575396" w:rsidRPr="00B65113" w:rsidRDefault="00575396" w:rsidP="00BC1E3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r w:rsidRPr="00B65113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 xml:space="preserve">HỒ SƠ </w:t>
      </w:r>
      <w:r w:rsidR="00B65113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 xml:space="preserve">DỰ TUYỂN </w:t>
      </w:r>
      <w:r w:rsidRPr="00B65113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THẠC SĨ ĐIỀU HÀNH CAO CẤP</w:t>
      </w:r>
    </w:p>
    <w:p w14:paraId="49A87D32" w14:textId="77777777" w:rsidR="009557E0" w:rsidRPr="00B65113" w:rsidRDefault="009557E0" w:rsidP="00BC1E3D">
      <w:pPr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</w:p>
    <w:p w14:paraId="439B0C43" w14:textId="77777777" w:rsidR="0063688B" w:rsidRPr="0063688B" w:rsidRDefault="0063688B" w:rsidP="0063688B">
      <w:pPr>
        <w:autoSpaceDE w:val="0"/>
        <w:autoSpaceDN w:val="0"/>
        <w:adjustRightInd w:val="0"/>
        <w:spacing w:before="60" w:line="288" w:lineRule="auto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i/>
          <w:sz w:val="26"/>
          <w:szCs w:val="26"/>
          <w:lang w:val="vi-VN"/>
        </w:rPr>
        <w:t xml:space="preserve">Hồ sơ dự tuyển gồm: </w:t>
      </w:r>
    </w:p>
    <w:p w14:paraId="2E323085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Phiếu đăng ký dự thi có nhận xét của Thủ trưởng cơ quan quản lý; ảnh có đóng dấu giáp lai</w:t>
      </w:r>
    </w:p>
    <w:p w14:paraId="567C3169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Phiếu cung cấp thông tin xét tuyển, in trên khổ giấy A4, tối đa 6 trang </w:t>
      </w:r>
    </w:p>
    <w:p w14:paraId="758073D7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02 bản sao công chứng của bằng Đại học hoặc Thạc sĩ/ Tiến sĩ</w:t>
      </w:r>
    </w:p>
    <w:p w14:paraId="5BE8F21E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02 bản sao công chứng bảng điểm tương ứng (nếu có) </w:t>
      </w:r>
    </w:p>
    <w:p w14:paraId="129D6236" w14:textId="6CC6743D" w:rsid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02 bản sao công chứng văn bằng hoặc chứng chỉ đáp ứng yêu cầu ngoại ngữ</w:t>
      </w:r>
      <w:r w:rsidR="00041EF1" w:rsidRPr="00041EF1">
        <w:rPr>
          <w:rFonts w:ascii="Times New Roman" w:hAnsi="Times New Roman" w:cs="Times New Roman"/>
          <w:sz w:val="26"/>
          <w:szCs w:val="26"/>
          <w:lang w:val="vi-VN"/>
        </w:rPr>
        <w:t xml:space="preserve"> (nếu có)</w:t>
      </w:r>
    </w:p>
    <w:p w14:paraId="1E308D3E" w14:textId="77777777" w:rsidR="00A24644" w:rsidRPr="004F3AD8" w:rsidRDefault="00A24644" w:rsidP="00A24644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F3AD8">
        <w:rPr>
          <w:rFonts w:ascii="Times New Roman" w:hAnsi="Times New Roman" w:cs="Times New Roman"/>
          <w:sz w:val="26"/>
          <w:szCs w:val="26"/>
          <w:lang w:val="vi-VN"/>
        </w:rPr>
        <w:t>Bản sao công chứng Căn cước công dân/ Chứng minh nhân dân/ Hộ chiếu</w:t>
      </w:r>
    </w:p>
    <w:p w14:paraId="3ACD6804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Bản sao công chứng của Quyết định bổ nhiệm (hoặc chứng minh thâm niên lãnh đạo) </w:t>
      </w:r>
    </w:p>
    <w:p w14:paraId="751C3658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Bản photo của Quyết định hoặc Hợp đồng lao động hoặc văn bản chứng minh thâm niên công tác (nếu có)</w:t>
      </w:r>
    </w:p>
    <w:p w14:paraId="565DC674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Bản photo các văn bằng, chứng chỉ chứng minh quá trình học tập và các khóa bồi dưỡng kiến thức chuyên môn nghiệp vụ đã tham gia (nếu có);</w:t>
      </w:r>
    </w:p>
    <w:p w14:paraId="66932CFA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Bản photo các loại Bằng khen, giấy khen và minh chứng thành tích nổi bật trong quá trình học tập, công tác (lợi thế trong chấm hồ sơ, nếu có);</w:t>
      </w:r>
    </w:p>
    <w:p w14:paraId="37314EAF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02 ảnh cá nhân 4x6 (ghi rõ tên và ngày tháng năm sinh ở mặt sau) </w:t>
      </w:r>
    </w:p>
    <w:p w14:paraId="79A45D92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Chứng nhận kết quả học bổ sung kiến thức đại học của Trường Đại học Kinh tế Quốc dân cấp (nếu có)</w:t>
      </w:r>
    </w:p>
    <w:p w14:paraId="306E036B" w14:textId="77777777" w:rsidR="00B65113" w:rsidRPr="00B65113" w:rsidRDefault="00B65113" w:rsidP="00BC1E3D">
      <w:pPr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</w:pPr>
    </w:p>
    <w:p w14:paraId="509BCA39" w14:textId="6B53D3DA" w:rsidR="00AA7A11" w:rsidRPr="00B65113" w:rsidRDefault="00575396" w:rsidP="00B6511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lang w:val="vi-VN"/>
        </w:rPr>
      </w:pPr>
      <w:r w:rsidRPr="00B6511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lang w:val="vi-VN"/>
        </w:rPr>
        <w:t xml:space="preserve">Địa điểm </w:t>
      </w:r>
      <w:r w:rsidR="00B65113" w:rsidRPr="00B6511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lang w:val="vi-VN"/>
        </w:rPr>
        <w:t>nhận</w:t>
      </w:r>
      <w:r w:rsidRPr="00B6511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lang w:val="vi-VN"/>
        </w:rPr>
        <w:t xml:space="preserve"> hồ sơ: </w:t>
      </w:r>
    </w:p>
    <w:p w14:paraId="5C53A26D" w14:textId="77777777" w:rsidR="00B65113" w:rsidRPr="00B65113" w:rsidRDefault="00575396" w:rsidP="00B6511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</w:pPr>
      <w:r w:rsidRPr="00B65113"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  <w:t xml:space="preserve">P405- tầng </w:t>
      </w:r>
      <w:r w:rsidR="002034F0" w:rsidRPr="00B65113"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  <w:t>4</w:t>
      </w:r>
      <w:r w:rsidRPr="00B65113"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  <w:t xml:space="preserve">- Nhà A1, ĐH Kinh tế Quốc dân </w:t>
      </w:r>
    </w:p>
    <w:p w14:paraId="5A424F4C" w14:textId="4EAF09D9" w:rsidR="00575396" w:rsidRPr="00B65113" w:rsidRDefault="00B65113" w:rsidP="00B6511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</w:pPr>
      <w:r w:rsidRPr="00B65113"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  <w:t>S</w:t>
      </w:r>
      <w:r w:rsidR="00575396" w:rsidRPr="00B65113"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  <w:t>ố 207 giải Phóng, Q. Hai Bà Trưng, Hà Nội. </w:t>
      </w:r>
    </w:p>
    <w:p w14:paraId="3D873D75" w14:textId="68A0D2FA" w:rsidR="00D27C52" w:rsidRPr="00B65113" w:rsidRDefault="00D27C52" w:rsidP="00BC1E3D">
      <w:pPr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</w:pPr>
    </w:p>
    <w:p w14:paraId="7CCAA200" w14:textId="4B7B9B09" w:rsidR="00DD2233" w:rsidRPr="00BF6B7B" w:rsidRDefault="00DD2233" w:rsidP="00DD2233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</w:pPr>
      <w:r w:rsidRPr="00BF6B7B"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  <w:t>-----------------------------------------</w:t>
      </w:r>
    </w:p>
    <w:p w14:paraId="1A248273" w14:textId="3C5D76BC" w:rsidR="00E40183" w:rsidRPr="00BF6B7B" w:rsidRDefault="00930533" w:rsidP="00DD2233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</w:pPr>
      <w:r w:rsidRPr="00BF6B7B"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  <w:t>Mọi nhu cầu, thắc mắc về Chương trình</w:t>
      </w:r>
      <w:r w:rsidR="00D27C52" w:rsidRPr="00BF6B7B"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  <w:t>, anh/chị vui lòng liên hệ:</w:t>
      </w:r>
    </w:p>
    <w:p w14:paraId="6050CB4A" w14:textId="798EEDD0" w:rsidR="00985463" w:rsidRPr="00B65113" w:rsidRDefault="00985463" w:rsidP="00DD2233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B65113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Hotline: </w:t>
      </w:r>
      <w:r w:rsidRPr="00B65113">
        <w:rPr>
          <w:rFonts w:ascii="Times New Roman" w:eastAsia="Times New Roman" w:hAnsi="Times New Roman" w:cs="Times New Roman"/>
          <w:b/>
          <w:bCs/>
          <w:color w:val="222222"/>
          <w:sz w:val="32"/>
          <w:szCs w:val="28"/>
        </w:rPr>
        <w:t>0796.288.688</w:t>
      </w:r>
    </w:p>
    <w:p w14:paraId="210FEA58" w14:textId="2F8A1B94" w:rsidR="00D27C52" w:rsidRPr="00B65113" w:rsidRDefault="00D27C52" w:rsidP="00DD2233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B65113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Email: </w:t>
      </w:r>
      <w:hyperlink r:id="rId5" w:history="1">
        <w:r w:rsidRPr="00B65113">
          <w:rPr>
            <w:rStyle w:val="Hyperlink"/>
            <w:rFonts w:ascii="Times New Roman" w:eastAsia="Times New Roman" w:hAnsi="Times New Roman" w:cs="Times New Roman"/>
            <w:sz w:val="28"/>
            <w:szCs w:val="24"/>
          </w:rPr>
          <w:t>executivemba@neu.edu.vn</w:t>
        </w:r>
      </w:hyperlink>
    </w:p>
    <w:p w14:paraId="4F1560AF" w14:textId="09820598" w:rsidR="00013D92" w:rsidRPr="00B65113" w:rsidRDefault="00D27C52" w:rsidP="00B45F7D">
      <w:pPr>
        <w:spacing w:after="0" w:line="312" w:lineRule="auto"/>
        <w:jc w:val="center"/>
        <w:rPr>
          <w:rFonts w:ascii="Times New Roman" w:hAnsi="Times New Roman" w:cs="Times New Roman"/>
          <w:sz w:val="24"/>
          <w:lang w:val="fr-FR"/>
        </w:rPr>
      </w:pPr>
      <w:r w:rsidRPr="00B65113">
        <w:rPr>
          <w:rFonts w:ascii="Times New Roman" w:eastAsia="Times New Roman" w:hAnsi="Times New Roman" w:cs="Times New Roman"/>
          <w:color w:val="222222"/>
          <w:sz w:val="28"/>
          <w:szCs w:val="24"/>
          <w:lang w:val="fr-FR"/>
        </w:rPr>
        <w:t>Facebook:</w:t>
      </w:r>
      <w:r w:rsidR="00A333AA" w:rsidRPr="00B65113">
        <w:rPr>
          <w:rFonts w:ascii="Times New Roman" w:eastAsia="Times New Roman" w:hAnsi="Times New Roman" w:cs="Times New Roman"/>
          <w:color w:val="222222"/>
          <w:sz w:val="28"/>
          <w:szCs w:val="24"/>
          <w:lang w:val="fr-FR"/>
        </w:rPr>
        <w:t xml:space="preserve">  </w:t>
      </w:r>
      <w:hyperlink r:id="rId6" w:history="1">
        <w:r w:rsidR="00175D3F" w:rsidRPr="00B65113">
          <w:rPr>
            <w:rStyle w:val="Hyperlink"/>
            <w:rFonts w:ascii="Times New Roman" w:eastAsia="Times New Roman" w:hAnsi="Times New Roman" w:cs="Times New Roman"/>
            <w:sz w:val="28"/>
            <w:szCs w:val="24"/>
            <w:lang w:val="fr-FR"/>
          </w:rPr>
          <w:t>Fanpage</w:t>
        </w:r>
      </w:hyperlink>
    </w:p>
    <w:sectPr w:rsidR="00013D92" w:rsidRPr="00B65113" w:rsidSect="00E40183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65488"/>
    <w:multiLevelType w:val="hybridMultilevel"/>
    <w:tmpl w:val="4CB4EFF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D65B1"/>
    <w:multiLevelType w:val="multilevel"/>
    <w:tmpl w:val="13BA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B06D68"/>
    <w:multiLevelType w:val="hybridMultilevel"/>
    <w:tmpl w:val="07F0F1C8"/>
    <w:lvl w:ilvl="0" w:tplc="F30466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10ADC"/>
    <w:multiLevelType w:val="hybridMultilevel"/>
    <w:tmpl w:val="D94E16A4"/>
    <w:lvl w:ilvl="0" w:tplc="17F6B478">
      <w:start w:val="1"/>
      <w:numFmt w:val="decimal"/>
      <w:lvlText w:val="%1)"/>
      <w:lvlJc w:val="left"/>
      <w:pPr>
        <w:ind w:left="731" w:hanging="339"/>
      </w:pPr>
      <w:rPr>
        <w:rFonts w:ascii="Times New Roman" w:eastAsia="Times New Roman" w:hAnsi="Times New Roman" w:cs="Times New Roman" w:hint="default"/>
        <w:i w:val="0"/>
        <w:w w:val="103"/>
        <w:sz w:val="20"/>
        <w:szCs w:val="20"/>
        <w:lang w:val="vi" w:eastAsia="en-US" w:bidi="ar-SA"/>
      </w:rPr>
    </w:lvl>
    <w:lvl w:ilvl="1" w:tplc="A82E9CFE">
      <w:numFmt w:val="bullet"/>
      <w:lvlText w:val="•"/>
      <w:lvlJc w:val="left"/>
      <w:pPr>
        <w:ind w:left="1614" w:hanging="339"/>
      </w:pPr>
      <w:rPr>
        <w:rFonts w:hint="default"/>
        <w:lang w:val="vi" w:eastAsia="en-US" w:bidi="ar-SA"/>
      </w:rPr>
    </w:lvl>
    <w:lvl w:ilvl="2" w:tplc="3B48BC82">
      <w:numFmt w:val="bullet"/>
      <w:lvlText w:val="•"/>
      <w:lvlJc w:val="left"/>
      <w:pPr>
        <w:ind w:left="2488" w:hanging="339"/>
      </w:pPr>
      <w:rPr>
        <w:rFonts w:hint="default"/>
        <w:lang w:val="vi" w:eastAsia="en-US" w:bidi="ar-SA"/>
      </w:rPr>
    </w:lvl>
    <w:lvl w:ilvl="3" w:tplc="415AA190">
      <w:numFmt w:val="bullet"/>
      <w:lvlText w:val="•"/>
      <w:lvlJc w:val="left"/>
      <w:pPr>
        <w:ind w:left="3362" w:hanging="339"/>
      </w:pPr>
      <w:rPr>
        <w:rFonts w:hint="default"/>
        <w:lang w:val="vi" w:eastAsia="en-US" w:bidi="ar-SA"/>
      </w:rPr>
    </w:lvl>
    <w:lvl w:ilvl="4" w:tplc="A9C6BABA">
      <w:numFmt w:val="bullet"/>
      <w:lvlText w:val="•"/>
      <w:lvlJc w:val="left"/>
      <w:pPr>
        <w:ind w:left="4236" w:hanging="339"/>
      </w:pPr>
      <w:rPr>
        <w:rFonts w:hint="default"/>
        <w:lang w:val="vi" w:eastAsia="en-US" w:bidi="ar-SA"/>
      </w:rPr>
    </w:lvl>
    <w:lvl w:ilvl="5" w:tplc="05F84C32">
      <w:numFmt w:val="bullet"/>
      <w:lvlText w:val="•"/>
      <w:lvlJc w:val="left"/>
      <w:pPr>
        <w:ind w:left="5110" w:hanging="339"/>
      </w:pPr>
      <w:rPr>
        <w:rFonts w:hint="default"/>
        <w:lang w:val="vi" w:eastAsia="en-US" w:bidi="ar-SA"/>
      </w:rPr>
    </w:lvl>
    <w:lvl w:ilvl="6" w:tplc="76028EC6">
      <w:numFmt w:val="bullet"/>
      <w:lvlText w:val="•"/>
      <w:lvlJc w:val="left"/>
      <w:pPr>
        <w:ind w:left="5984" w:hanging="339"/>
      </w:pPr>
      <w:rPr>
        <w:rFonts w:hint="default"/>
        <w:lang w:val="vi" w:eastAsia="en-US" w:bidi="ar-SA"/>
      </w:rPr>
    </w:lvl>
    <w:lvl w:ilvl="7" w:tplc="E25677D8">
      <w:numFmt w:val="bullet"/>
      <w:lvlText w:val="•"/>
      <w:lvlJc w:val="left"/>
      <w:pPr>
        <w:ind w:left="6858" w:hanging="339"/>
      </w:pPr>
      <w:rPr>
        <w:rFonts w:hint="default"/>
        <w:lang w:val="vi" w:eastAsia="en-US" w:bidi="ar-SA"/>
      </w:rPr>
    </w:lvl>
    <w:lvl w:ilvl="8" w:tplc="357E95BC">
      <w:numFmt w:val="bullet"/>
      <w:lvlText w:val="•"/>
      <w:lvlJc w:val="left"/>
      <w:pPr>
        <w:ind w:left="7732" w:hanging="339"/>
      </w:pPr>
      <w:rPr>
        <w:rFonts w:hint="default"/>
        <w:lang w:val="vi" w:eastAsia="en-US" w:bidi="ar-SA"/>
      </w:rPr>
    </w:lvl>
  </w:abstractNum>
  <w:num w:numId="1" w16cid:durableId="591283104">
    <w:abstractNumId w:val="1"/>
  </w:num>
  <w:num w:numId="2" w16cid:durableId="744573424">
    <w:abstractNumId w:val="0"/>
  </w:num>
  <w:num w:numId="3" w16cid:durableId="1781993758">
    <w:abstractNumId w:val="2"/>
  </w:num>
  <w:num w:numId="4" w16cid:durableId="1011418048">
    <w:abstractNumId w:val="3"/>
  </w:num>
  <w:num w:numId="5" w16cid:durableId="53446649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96"/>
    <w:rsid w:val="00001473"/>
    <w:rsid w:val="00013D92"/>
    <w:rsid w:val="00041EF1"/>
    <w:rsid w:val="00091B87"/>
    <w:rsid w:val="000B79CC"/>
    <w:rsid w:val="000D63CE"/>
    <w:rsid w:val="000F427B"/>
    <w:rsid w:val="0010530F"/>
    <w:rsid w:val="00106B72"/>
    <w:rsid w:val="00175D3F"/>
    <w:rsid w:val="001E1279"/>
    <w:rsid w:val="001F1A99"/>
    <w:rsid w:val="002034F0"/>
    <w:rsid w:val="00265AD8"/>
    <w:rsid w:val="00321622"/>
    <w:rsid w:val="00387DAE"/>
    <w:rsid w:val="003B3380"/>
    <w:rsid w:val="003C14FA"/>
    <w:rsid w:val="004F3AD8"/>
    <w:rsid w:val="005530CD"/>
    <w:rsid w:val="00566C5D"/>
    <w:rsid w:val="00574E61"/>
    <w:rsid w:val="00575396"/>
    <w:rsid w:val="005B110B"/>
    <w:rsid w:val="005D0624"/>
    <w:rsid w:val="0063688B"/>
    <w:rsid w:val="00642E18"/>
    <w:rsid w:val="006553E7"/>
    <w:rsid w:val="006C099E"/>
    <w:rsid w:val="006D0ECA"/>
    <w:rsid w:val="00707164"/>
    <w:rsid w:val="007355E0"/>
    <w:rsid w:val="0079034E"/>
    <w:rsid w:val="007D543B"/>
    <w:rsid w:val="008B156B"/>
    <w:rsid w:val="00930533"/>
    <w:rsid w:val="009557E0"/>
    <w:rsid w:val="00985463"/>
    <w:rsid w:val="00A24644"/>
    <w:rsid w:val="00A333AA"/>
    <w:rsid w:val="00AA7A11"/>
    <w:rsid w:val="00AB1309"/>
    <w:rsid w:val="00AC6EA3"/>
    <w:rsid w:val="00B45F7D"/>
    <w:rsid w:val="00B65113"/>
    <w:rsid w:val="00B93EA9"/>
    <w:rsid w:val="00BC1E3D"/>
    <w:rsid w:val="00BF6B7B"/>
    <w:rsid w:val="00C33A7A"/>
    <w:rsid w:val="00C43840"/>
    <w:rsid w:val="00C816E6"/>
    <w:rsid w:val="00D27C52"/>
    <w:rsid w:val="00D40F97"/>
    <w:rsid w:val="00DD2233"/>
    <w:rsid w:val="00DE241D"/>
    <w:rsid w:val="00E40183"/>
    <w:rsid w:val="00E7234B"/>
    <w:rsid w:val="00ED762D"/>
    <w:rsid w:val="00F23EDD"/>
    <w:rsid w:val="00F6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E8F0C7"/>
  <w15:chartTrackingRefBased/>
  <w15:docId w15:val="{015E5EF2-7D44-467A-BA95-AD1C5567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C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C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5D3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h%C6%B0%C6%A1ng-Tr%C3%ACnh-Sau-%C4%90%E1%BA%A1i-H%E1%BB%8Dc-%C4%90%E1%BA%A1i-H%E1%BB%8Dc-Kinh-T%E1%BA%BF-Qu%E1%BB%91c-D%C3%A2n-1223305231153328/" TargetMode="External"/><Relationship Id="rId5" Type="http://schemas.openxmlformats.org/officeDocument/2006/relationships/hyperlink" Target="mailto:executivemba@neu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Chuong trinh thac sy Dieu hanh Cao cap</cp:lastModifiedBy>
  <cp:revision>78</cp:revision>
  <dcterms:created xsi:type="dcterms:W3CDTF">2019-04-26T18:24:00Z</dcterms:created>
  <dcterms:modified xsi:type="dcterms:W3CDTF">2023-02-06T08:47:00Z</dcterms:modified>
</cp:coreProperties>
</file>